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C0E" w:rsidRPr="00982C0E" w:rsidRDefault="00982C0E" w:rsidP="00982C0E">
      <w:pPr>
        <w:spacing w:before="100" w:beforeAutospacing="1" w:after="100" w:afterAutospacing="1"/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</w:pP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DENNE HEDERSPRISEN KAN KORET DITT VINNE!</w:t>
      </w:r>
    </w:p>
    <w:p w:rsidR="00C83FBE" w:rsidRDefault="00982C0E" w:rsidP="00C83FBE">
      <w:pPr>
        <w:spacing w:before="100" w:beforeAutospacing="1" w:after="100" w:afterAutospacing="1"/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</w:pP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M</w:t>
      </w: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usikk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og sang </w:t>
      </w: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kan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s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kape felleskap</w:t>
      </w: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</w:t>
      </w:r>
      <w:r w:rsidR="00650B55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over </w:t>
      </w:r>
      <w:r w:rsidR="007440B4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verdens </w:t>
      </w:r>
      <w:r w:rsidR="00650B55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landegrenser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.</w:t>
      </w: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Samtidig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oppstår og virker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musikk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i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lokale og nasjonale sammenhenger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. V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i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i Norsk Komponistforening jobber med å </w:t>
      </w:r>
      <w:r w:rsidR="00650B55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synliggjøre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hvor viktig det er at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komponister og andre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skapende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kunstnere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får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bidra 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både </w:t>
      </w:r>
      <w:r w:rsidR="00650B55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internasjonalt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, nasjonalt og lokalt med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nye ideer og refleksjoner, og 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til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nye, sanselige fellesskap. </w:t>
      </w:r>
    </w:p>
    <w:p w:rsidR="00982C0E" w:rsidRPr="00982C0E" w:rsidRDefault="00FF2E1B" w:rsidP="00982C0E">
      <w:pPr>
        <w:spacing w:before="100" w:beforeAutospacing="1" w:after="100" w:afterAutospacing="1"/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</w:pP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F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or at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samfunnet vårt skal ha 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komponister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er vi avhengig av at musikken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deres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brukes. Norsk 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Komponistforening ønsker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derfor å 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anerkjenne de som gjør en viktig innsats for norsk musikkliv.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Ikke minst gjelder dette en rekke av landets k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or og korps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, som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fremfører mye av det norske repertoaret og er med på å bestille nye verk fra norske komponister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.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D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et håper vi dere fortsetter med! </w:t>
      </w:r>
    </w:p>
    <w:p w:rsidR="00982C0E" w:rsidRPr="00982C0E" w:rsidRDefault="00DA69E3" w:rsidP="007440B4">
      <w:pPr>
        <w:spacing w:before="100" w:beforeAutospacing="1" w:after="100" w:afterAutospacing="1"/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</w:pPr>
      <w:r w:rsidRPr="007440B4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For å vise at vi anerkjenner det gode arbeidet dere gjør, har vi laget </w:t>
      </w:r>
      <w:r w:rsidR="00982C0E" w:rsidRPr="007440B4">
        <w:rPr>
          <w:rFonts w:ascii="Optima-Regular" w:eastAsia="Times New Roman" w:hAnsi="Optima-Regular" w:cs="Times New Roman"/>
          <w:b/>
          <w:bCs/>
          <w:color w:val="222222"/>
          <w:sz w:val="20"/>
          <w:szCs w:val="20"/>
          <w:shd w:val="clear" w:color="auto" w:fill="FFFFFF"/>
          <w:lang w:eastAsia="nb-NO"/>
        </w:rPr>
        <w:t>Komponistforening</w:t>
      </w:r>
      <w:r w:rsidR="00D70A87" w:rsidRPr="007440B4">
        <w:rPr>
          <w:rFonts w:ascii="Optima-Regular" w:eastAsia="Times New Roman" w:hAnsi="Optima-Regular" w:cs="Times New Roman"/>
          <w:b/>
          <w:bCs/>
          <w:color w:val="222222"/>
          <w:sz w:val="20"/>
          <w:szCs w:val="20"/>
          <w:shd w:val="clear" w:color="auto" w:fill="FFFFFF"/>
          <w:lang w:eastAsia="nb-NO"/>
        </w:rPr>
        <w:t xml:space="preserve">ens </w:t>
      </w:r>
      <w:r w:rsidR="00982C0E" w:rsidRPr="007440B4">
        <w:rPr>
          <w:rFonts w:ascii="Optima-Regular" w:eastAsia="Times New Roman" w:hAnsi="Optima-Regular" w:cs="Times New Roman"/>
          <w:b/>
          <w:bCs/>
          <w:color w:val="222222"/>
          <w:sz w:val="20"/>
          <w:szCs w:val="20"/>
          <w:shd w:val="clear" w:color="auto" w:fill="FFFFFF"/>
          <w:lang w:eastAsia="nb-NO"/>
        </w:rPr>
        <w:t>hederspris</w:t>
      </w:r>
      <w:r>
        <w:rPr>
          <w:rFonts w:ascii="Optima-Regular" w:eastAsia="Times New Roman" w:hAnsi="Optima-Regular" w:cs="Times New Roman"/>
          <w:b/>
          <w:bCs/>
          <w:color w:val="222222"/>
          <w:sz w:val="20"/>
          <w:szCs w:val="20"/>
          <w:shd w:val="clear" w:color="auto" w:fill="FFFFFF"/>
          <w:lang w:eastAsia="nb-NO"/>
        </w:rPr>
        <w:t>.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Prisen 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deles ut for andre gang 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under NM i kor</w:t>
      </w:r>
      <w:r w:rsidR="00C83FB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2019 i Trondheim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, og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gis til</w:t>
      </w:r>
      <w:r w:rsidR="00D70A87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en 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fremragende tolkning av et norsk verk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.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 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Et norsk verk er i denne sammenhengen 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musikk skrevet av en norsk komponist eller et korarrangement av norsk folkemusikk. 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Når juryen vurderer 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fremragende tolkning 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ser de på hvordan 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korene 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har satt seg inn i og 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gjort 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sine valg i møte med </w:t>
      </w:r>
      <w:r w:rsidR="00982C0E" w:rsidRPr="00982C0E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 xml:space="preserve">de norske 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verkene</w:t>
      </w:r>
      <w:r>
        <w:rPr>
          <w:rFonts w:ascii="Optima-Regular" w:eastAsia="Times New Roman" w:hAnsi="Optima-Regular" w:cs="Times New Roman"/>
          <w:color w:val="222222"/>
          <w:sz w:val="20"/>
          <w:szCs w:val="20"/>
          <w:shd w:val="clear" w:color="auto" w:fill="FFFFFF"/>
          <w:lang w:eastAsia="nb-NO"/>
        </w:rPr>
        <w:t>, og hvordan de formidler den til publikum.</w:t>
      </w:r>
    </w:p>
    <w:p w:rsidR="00982C0E" w:rsidRPr="00982C0E" w:rsidRDefault="00982C0E" w:rsidP="00982C0E">
      <w:pPr>
        <w:shd w:val="clear" w:color="auto" w:fill="FFFFFF"/>
        <w:spacing w:before="100" w:beforeAutospacing="1" w:after="100" w:afterAutospacing="1"/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</w:pP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lang w:eastAsia="nb-NO"/>
        </w:rPr>
        <w:t xml:space="preserve">Årets jury 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lang w:eastAsia="nb-NO"/>
        </w:rPr>
        <w:t xml:space="preserve">består av </w:t>
      </w: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lang w:eastAsia="nb-NO"/>
        </w:rPr>
        <w:t xml:space="preserve">komponistene Eva Holm Foosnæs og Bertil Palmar Johansen. </w:t>
      </w:r>
      <w:r w:rsidR="00FF2E1B">
        <w:rPr>
          <w:rFonts w:ascii="Optima-Regular" w:eastAsia="Times New Roman" w:hAnsi="Optima-Regular" w:cs="Times New Roman"/>
          <w:color w:val="222222"/>
          <w:sz w:val="20"/>
          <w:szCs w:val="20"/>
          <w:lang w:eastAsia="nb-NO"/>
        </w:rPr>
        <w:t xml:space="preserve">Styreleder Jørgen Karlstrøm vil dele ut prisen </w:t>
      </w: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lang w:eastAsia="nb-NO"/>
        </w:rPr>
        <w:t>lørdag 12. oktober under premieutdelingen i Olavshallen.</w:t>
      </w:r>
    </w:p>
    <w:p w:rsidR="00982C0E" w:rsidRPr="00982C0E" w:rsidRDefault="00982C0E" w:rsidP="00982C0E">
      <w:pPr>
        <w:spacing w:before="100" w:beforeAutospacing="1" w:after="100" w:afterAutospacing="1"/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</w:pP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lang w:eastAsia="nb-NO"/>
        </w:rPr>
        <w:t>Norsk Komponistforening er en fag- og interesseorganisasjon for komponister som jobber med musikk og lyd som kunstform. Foreningen jobber for å ivareta og bidra til å fremme bruken og utviklingen av det norske repertoaret, og for å skape nye fremføringsarenaer for slik musikk. Den ønsker å være en naturlig støttespiller, kunnskapsressurs og pådriver for hele musikklivet. </w:t>
      </w:r>
    </w:p>
    <w:p w:rsidR="00982C0E" w:rsidRPr="00982C0E" w:rsidRDefault="00982C0E" w:rsidP="00982C0E">
      <w:pPr>
        <w:spacing w:before="100" w:beforeAutospacing="1" w:after="100" w:afterAutospacing="1"/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</w:pP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lang w:eastAsia="nb-NO"/>
        </w:rPr>
        <w:t>Komponistforeningens hederspris for fremragende tolkning av et norsk verk ble delt ut første gang under NM for kor i 2017. Prisen gikk til </w:t>
      </w:r>
      <w:r w:rsidRPr="00982C0E"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  <w:t xml:space="preserve">Kammerkoret Aurum og dirigent Eva Holm Foosnæs, for fremføringen av verket "Kom Fred" av Marianne </w:t>
      </w:r>
      <w:proofErr w:type="spellStart"/>
      <w:r w:rsidRPr="00982C0E"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  <w:t>Reidarsdatter</w:t>
      </w:r>
      <w:proofErr w:type="spellEnd"/>
      <w:r w:rsidRPr="00982C0E"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  <w:t xml:space="preserve"> Eriksen.</w:t>
      </w:r>
    </w:p>
    <w:p w:rsidR="00982C0E" w:rsidRPr="00982C0E" w:rsidRDefault="00982C0E" w:rsidP="00982C0E">
      <w:pPr>
        <w:shd w:val="clear" w:color="auto" w:fill="FFFFFF"/>
        <w:spacing w:before="100" w:beforeAutospacing="1" w:after="100" w:afterAutospacing="1"/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</w:pP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lang w:eastAsia="nb-NO"/>
        </w:rPr>
        <w:t> </w:t>
      </w:r>
    </w:p>
    <w:p w:rsidR="00982C0E" w:rsidRPr="00982C0E" w:rsidRDefault="00982C0E" w:rsidP="00982C0E">
      <w:pPr>
        <w:shd w:val="clear" w:color="auto" w:fill="FFFFFF"/>
        <w:spacing w:before="100" w:beforeAutospacing="1" w:after="100" w:afterAutospacing="1"/>
        <w:rPr>
          <w:rFonts w:ascii="Optima-Regular" w:eastAsia="Times New Roman" w:hAnsi="Optima-Regular" w:cs="Times New Roman"/>
          <w:color w:val="000000"/>
          <w:sz w:val="20"/>
          <w:szCs w:val="20"/>
          <w:lang w:eastAsia="nb-NO"/>
        </w:rPr>
      </w:pPr>
      <w:r w:rsidRPr="00982C0E">
        <w:rPr>
          <w:rFonts w:ascii="Optima-Regular" w:eastAsia="Times New Roman" w:hAnsi="Optima-Regular" w:cs="Times New Roman"/>
          <w:color w:val="222222"/>
          <w:sz w:val="20"/>
          <w:szCs w:val="20"/>
          <w:lang w:eastAsia="nb-NO"/>
        </w:rPr>
        <w:t>Tilsvarende hederspriser deles også ut under NM i Brass og NM for Janitsjar. </w:t>
      </w:r>
    </w:p>
    <w:p w:rsidR="00BA6DD1" w:rsidRDefault="00BA6DD1">
      <w:bookmarkStart w:id="0" w:name="_GoBack"/>
      <w:bookmarkEnd w:id="0"/>
    </w:p>
    <w:sectPr w:rsidR="00BA6DD1" w:rsidSect="00222A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Regular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0E"/>
    <w:rsid w:val="00222A4D"/>
    <w:rsid w:val="00650B55"/>
    <w:rsid w:val="007440B4"/>
    <w:rsid w:val="008500B2"/>
    <w:rsid w:val="00982C0E"/>
    <w:rsid w:val="00BA6DD1"/>
    <w:rsid w:val="00C83FBE"/>
    <w:rsid w:val="00D70A87"/>
    <w:rsid w:val="00DA69E3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8EE3C0-2C71-3B4C-AD7B-731F44A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982C0E"/>
  </w:style>
  <w:style w:type="character" w:styleId="Utheving">
    <w:name w:val="Emphasis"/>
    <w:basedOn w:val="Standardskriftforavsnitt"/>
    <w:uiPriority w:val="20"/>
    <w:qFormat/>
    <w:rsid w:val="00982C0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2C0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2C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Habbestad</dc:creator>
  <cp:keywords/>
  <dc:description/>
  <cp:lastModifiedBy>beate@komponist.no</cp:lastModifiedBy>
  <cp:revision>2</cp:revision>
  <dcterms:created xsi:type="dcterms:W3CDTF">2019-10-15T10:03:00Z</dcterms:created>
  <dcterms:modified xsi:type="dcterms:W3CDTF">2019-10-15T10:03:00Z</dcterms:modified>
</cp:coreProperties>
</file>