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83B1" w14:textId="77777777" w:rsidR="004D5DA9" w:rsidRDefault="00EA6A9C">
      <w:pPr>
        <w:pStyle w:val="BodyText"/>
        <w:ind w:left="112"/>
        <w:rPr>
          <w:rFonts w:ascii="Times New Roman"/>
        </w:rPr>
      </w:pPr>
      <w:r>
        <w:rPr>
          <w:rFonts w:ascii="Times New Roman"/>
        </w:rPr>
      </w:r>
      <w:r>
        <w:rPr>
          <w:rFonts w:ascii="Times New Roman"/>
        </w:rPr>
        <w:pict w14:anchorId="1D2D8C9C">
          <v:group id="_x0000_s1027" alt="" style="width:486pt;height:78.3pt;mso-position-horizontal-relative:char;mso-position-vertical-relative:line" coordsize="9720,1566">
            <v:rect id="_x0000_s1028" alt="" style="position:absolute;width:9720;height:1566" fillcolor="#13322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107;top:129;width:2760;height:1308">
              <v:imagedata r:id="rId4" o:title=""/>
            </v:shape>
            <v:shapetype id="_x0000_t202" coordsize="21600,21600" o:spt="202" path="m,l,21600r21600,l21600,xe">
              <v:stroke joinstyle="miter"/>
              <v:path gradientshapeok="t" o:connecttype="rect"/>
            </v:shapetype>
            <v:shape id="_x0000_s1030" type="#_x0000_t202" alt="" style="position:absolute;width:9720;height:1566;mso-wrap-style:square;v-text-anchor:top" filled="f" stroked="f">
              <v:textbox inset="0,0,0,0">
                <w:txbxContent>
                  <w:p w14:paraId="1A35EBCB" w14:textId="77777777" w:rsidR="004D5DA9" w:rsidRDefault="004D5DA9">
                    <w:pPr>
                      <w:rPr>
                        <w:rFonts w:ascii="Times New Roman"/>
                        <w:sz w:val="43"/>
                      </w:rPr>
                    </w:pPr>
                  </w:p>
                  <w:p w14:paraId="21A38412" w14:textId="77777777" w:rsidR="004D5DA9" w:rsidRDefault="00EA6A9C">
                    <w:pPr>
                      <w:spacing w:line="294" w:lineRule="exact"/>
                      <w:ind w:right="669"/>
                      <w:jc w:val="right"/>
                      <w:rPr>
                        <w:rFonts w:ascii="Gentium Book Basic"/>
                        <w:sz w:val="26"/>
                      </w:rPr>
                    </w:pPr>
                    <w:proofErr w:type="spellStart"/>
                    <w:r>
                      <w:rPr>
                        <w:rFonts w:ascii="Gentium Book Basic"/>
                        <w:color w:val="FFFFFF"/>
                        <w:sz w:val="26"/>
                      </w:rPr>
                      <w:t>Pressmeddelande</w:t>
                    </w:r>
                    <w:proofErr w:type="spellEnd"/>
                  </w:p>
                  <w:p w14:paraId="190E584B" w14:textId="77777777" w:rsidR="004D5DA9" w:rsidRDefault="00EA6A9C">
                    <w:pPr>
                      <w:spacing w:line="271" w:lineRule="exact"/>
                      <w:ind w:right="721"/>
                      <w:jc w:val="right"/>
                      <w:rPr>
                        <w:rFonts w:ascii="Gentium Basic"/>
                        <w:sz w:val="24"/>
                      </w:rPr>
                    </w:pPr>
                    <w:r>
                      <w:rPr>
                        <w:rFonts w:ascii="Gentium Basic"/>
                        <w:color w:val="FFFFFF"/>
                        <w:sz w:val="24"/>
                      </w:rPr>
                      <w:t>Kalmar,</w:t>
                    </w:r>
                    <w:r>
                      <w:rPr>
                        <w:rFonts w:ascii="Gentium Basic"/>
                        <w:color w:val="FFFFFF"/>
                        <w:spacing w:val="-17"/>
                        <w:sz w:val="24"/>
                      </w:rPr>
                      <w:t xml:space="preserve"> </w:t>
                    </w:r>
                    <w:r>
                      <w:rPr>
                        <w:rFonts w:ascii="Gentium Basic"/>
                        <w:color w:val="FFFFFF"/>
                        <w:sz w:val="24"/>
                      </w:rPr>
                      <w:t>2019-02-15</w:t>
                    </w:r>
                  </w:p>
                </w:txbxContent>
              </v:textbox>
            </v:shape>
            <w10:anchorlock/>
          </v:group>
        </w:pict>
      </w:r>
    </w:p>
    <w:p w14:paraId="16D2E011" w14:textId="77777777" w:rsidR="004D5DA9" w:rsidRDefault="004D5DA9">
      <w:pPr>
        <w:pStyle w:val="BodyText"/>
        <w:rPr>
          <w:rFonts w:ascii="Times New Roman"/>
        </w:rPr>
      </w:pPr>
    </w:p>
    <w:p w14:paraId="32EA9995" w14:textId="77777777" w:rsidR="004D5DA9" w:rsidRPr="000C7C8B" w:rsidRDefault="004D5DA9">
      <w:pPr>
        <w:pStyle w:val="BodyText"/>
        <w:spacing w:before="2"/>
        <w:rPr>
          <w:rFonts w:ascii="Times New Roman"/>
          <w:sz w:val="26"/>
          <w:lang w:val="sv-SE"/>
        </w:rPr>
      </w:pPr>
    </w:p>
    <w:p w14:paraId="6D12C5D0" w14:textId="77777777" w:rsidR="004D5DA9" w:rsidRPr="000C7C8B" w:rsidRDefault="00EA6A9C">
      <w:pPr>
        <w:spacing w:before="100"/>
        <w:ind w:left="495"/>
        <w:rPr>
          <w:rFonts w:ascii="Gentium Basic" w:hAnsi="Gentium Basic"/>
          <w:sz w:val="28"/>
          <w:lang w:val="sv-SE"/>
        </w:rPr>
      </w:pPr>
      <w:proofErr w:type="spellStart"/>
      <w:r w:rsidRPr="000C7C8B">
        <w:rPr>
          <w:rFonts w:ascii="Gentium Basic" w:hAnsi="Gentium Basic"/>
          <w:color w:val="13322B"/>
          <w:sz w:val="28"/>
          <w:lang w:val="sv-SE"/>
        </w:rPr>
        <w:t>Sizes</w:t>
      </w:r>
      <w:proofErr w:type="spellEnd"/>
      <w:r w:rsidRPr="000C7C8B">
        <w:rPr>
          <w:rFonts w:ascii="Gentium Basic" w:hAnsi="Gentium Basic"/>
          <w:color w:val="13322B"/>
          <w:sz w:val="28"/>
          <w:lang w:val="sv-SE"/>
        </w:rPr>
        <w:t xml:space="preserve"> Works tillverkar trähus till bostadsprojekt i Kalmar</w:t>
      </w:r>
    </w:p>
    <w:p w14:paraId="043BB0DB" w14:textId="77777777" w:rsidR="004D5DA9" w:rsidRPr="000C7C8B" w:rsidRDefault="00EA6A9C">
      <w:pPr>
        <w:spacing w:before="212" w:line="211" w:lineRule="auto"/>
        <w:ind w:left="495" w:right="563"/>
        <w:rPr>
          <w:rFonts w:ascii="OpenSans-Semibold" w:hAnsi="OpenSans-Semibold"/>
          <w:b/>
          <w:sz w:val="20"/>
          <w:lang w:val="sv-SE"/>
        </w:rPr>
      </w:pPr>
      <w:proofErr w:type="spellStart"/>
      <w:r w:rsidRPr="000C7C8B">
        <w:rPr>
          <w:rFonts w:ascii="OpenSans-Semibold" w:hAnsi="OpenSans-Semibold"/>
          <w:b/>
          <w:color w:val="13322B"/>
          <w:sz w:val="20"/>
          <w:lang w:val="sv-SE"/>
        </w:rPr>
        <w:t>Sizes</w:t>
      </w:r>
      <w:proofErr w:type="spellEnd"/>
      <w:r w:rsidRPr="000C7C8B">
        <w:rPr>
          <w:rFonts w:ascii="OpenSans-Semibold" w:hAnsi="OpenSans-Semibold"/>
          <w:b/>
          <w:color w:val="13322B"/>
          <w:sz w:val="20"/>
          <w:lang w:val="sv-SE"/>
        </w:rPr>
        <w:t xml:space="preserve"> Works i Oskarshamn startar tillverkning av flerfamiljshus i trä åt bostadsprojekt i Kalmar. Till största delen tillverkas husen industriellt i Oskarshamn</w:t>
      </w:r>
      <w:r w:rsidRPr="000C7C8B">
        <w:rPr>
          <w:rFonts w:ascii="OpenSans-Semibold" w:hAnsi="OpenSans-Semibold"/>
          <w:b/>
          <w:color w:val="13322B"/>
          <w:sz w:val="20"/>
          <w:lang w:val="sv-SE"/>
        </w:rPr>
        <w:t xml:space="preserve"> för att sedan monteras på plats. Användningen av trä ger stora miljövinster samtidigt som produktionstiden kortas.</w:t>
      </w:r>
    </w:p>
    <w:p w14:paraId="00FC7171" w14:textId="77777777" w:rsidR="004D5DA9" w:rsidRPr="000C7C8B" w:rsidRDefault="004D5DA9">
      <w:pPr>
        <w:pStyle w:val="BodyText"/>
        <w:spacing w:before="10"/>
        <w:rPr>
          <w:rFonts w:ascii="OpenSans-Semibold"/>
          <w:b/>
          <w:sz w:val="17"/>
          <w:lang w:val="sv-SE"/>
        </w:rPr>
      </w:pPr>
    </w:p>
    <w:p w14:paraId="6F98B225" w14:textId="77777777" w:rsidR="004D5DA9" w:rsidRPr="000C7C8B" w:rsidRDefault="00EA6A9C">
      <w:pPr>
        <w:pStyle w:val="BodyText"/>
        <w:spacing w:line="211" w:lineRule="auto"/>
        <w:ind w:left="495" w:right="611"/>
        <w:rPr>
          <w:lang w:val="sv-SE"/>
        </w:rPr>
      </w:pPr>
      <w:r w:rsidRPr="000C7C8B">
        <w:rPr>
          <w:color w:val="13322B"/>
          <w:lang w:val="sv-SE"/>
        </w:rPr>
        <w:t xml:space="preserve">Trähustillverkaren </w:t>
      </w:r>
      <w:proofErr w:type="spellStart"/>
      <w:r w:rsidRPr="000C7C8B">
        <w:rPr>
          <w:color w:val="13322B"/>
          <w:lang w:val="sv-SE"/>
        </w:rPr>
        <w:t>Sizes</w:t>
      </w:r>
      <w:proofErr w:type="spellEnd"/>
      <w:r w:rsidRPr="000C7C8B">
        <w:rPr>
          <w:color w:val="13322B"/>
          <w:lang w:val="sv-SE"/>
        </w:rPr>
        <w:t xml:space="preserve"> startar nu produktionen av 32 lägenheter åt bostadsutvecklaren I </w:t>
      </w:r>
      <w:proofErr w:type="spellStart"/>
      <w:r w:rsidRPr="000C7C8B">
        <w:rPr>
          <w:color w:val="13322B"/>
          <w:lang w:val="sv-SE"/>
        </w:rPr>
        <w:t>am</w:t>
      </w:r>
      <w:proofErr w:type="spellEnd"/>
      <w:r w:rsidRPr="000C7C8B">
        <w:rPr>
          <w:color w:val="13322B"/>
          <w:lang w:val="sv-SE"/>
        </w:rPr>
        <w:t xml:space="preserve"> </w:t>
      </w:r>
      <w:proofErr w:type="spellStart"/>
      <w:r w:rsidRPr="000C7C8B">
        <w:rPr>
          <w:color w:val="13322B"/>
          <w:lang w:val="sv-SE"/>
        </w:rPr>
        <w:t>Home</w:t>
      </w:r>
      <w:proofErr w:type="spellEnd"/>
      <w:r w:rsidRPr="000C7C8B">
        <w:rPr>
          <w:color w:val="13322B"/>
          <w:lang w:val="sv-SE"/>
        </w:rPr>
        <w:t xml:space="preserve"> i Kalmar. Husen som uppförs i området Kar</w:t>
      </w:r>
      <w:r w:rsidRPr="000C7C8B">
        <w:rPr>
          <w:color w:val="13322B"/>
          <w:lang w:val="sv-SE"/>
        </w:rPr>
        <w:t xml:space="preserve">lssons Äng byggs helt i trä med prefabricerade trästommar tillverkade av korslimmat trä i </w:t>
      </w:r>
      <w:proofErr w:type="spellStart"/>
      <w:r w:rsidRPr="000C7C8B">
        <w:rPr>
          <w:color w:val="13322B"/>
          <w:lang w:val="sv-SE"/>
        </w:rPr>
        <w:t>Sizes</w:t>
      </w:r>
      <w:proofErr w:type="spellEnd"/>
      <w:r w:rsidRPr="000C7C8B">
        <w:rPr>
          <w:color w:val="13322B"/>
          <w:lang w:val="sv-SE"/>
        </w:rPr>
        <w:t xml:space="preserve"> fabrik i Oskarshamn. Byggnaderna får träfasad och varierar i höjd mellan tre och fyra våningar. Den industriella tillverkningen innebär att husen kan byggas med</w:t>
      </w:r>
      <w:r w:rsidRPr="000C7C8B">
        <w:rPr>
          <w:color w:val="13322B"/>
          <w:lang w:val="sv-SE"/>
        </w:rPr>
        <w:t xml:space="preserve"> högre kvalitet, på kortare tid och till en lägre kostnad än jämförbara bostadsprojekt.</w:t>
      </w:r>
    </w:p>
    <w:p w14:paraId="4FF73B30" w14:textId="77777777" w:rsidR="004D5DA9" w:rsidRPr="000C7C8B" w:rsidRDefault="00EA6A9C">
      <w:pPr>
        <w:pStyle w:val="BodyText"/>
        <w:spacing w:line="248" w:lineRule="exact"/>
        <w:ind w:left="495"/>
        <w:rPr>
          <w:lang w:val="sv-SE"/>
        </w:rPr>
      </w:pPr>
      <w:r w:rsidRPr="000C7C8B">
        <w:rPr>
          <w:color w:val="13322B"/>
          <w:lang w:val="sv-SE"/>
        </w:rPr>
        <w:t>Genom att genomgående använda trä finns dessutom mycket stora miljöfördelar.</w:t>
      </w:r>
    </w:p>
    <w:p w14:paraId="5AA68EA8" w14:textId="06CFC37F" w:rsidR="004D5DA9" w:rsidRPr="000C7C8B" w:rsidRDefault="00EA6A9C">
      <w:pPr>
        <w:pStyle w:val="BodyText"/>
        <w:spacing w:before="233" w:line="211" w:lineRule="auto"/>
        <w:ind w:left="1175" w:right="666"/>
        <w:jc w:val="both"/>
        <w:rPr>
          <w:lang w:val="sv-SE"/>
        </w:rPr>
      </w:pPr>
      <w:r w:rsidRPr="000C7C8B">
        <w:rPr>
          <w:color w:val="13322B"/>
          <w:lang w:val="sv-SE"/>
        </w:rPr>
        <w:t>- Vi är mycket stolta över att få starta tillverkningen av våra hållbara och moderna bostäd</w:t>
      </w:r>
      <w:r w:rsidRPr="000C7C8B">
        <w:rPr>
          <w:color w:val="13322B"/>
          <w:lang w:val="sv-SE"/>
        </w:rPr>
        <w:t>er till projektet på Karlssons Äng. Trä är ett fantastiskt material och med trähus</w:t>
      </w:r>
      <w:r w:rsidR="000C7C8B">
        <w:rPr>
          <w:color w:val="13322B"/>
          <w:lang w:val="sv-SE"/>
        </w:rPr>
        <w:t xml:space="preserve"> </w:t>
      </w:r>
      <w:r w:rsidRPr="000C7C8B">
        <w:rPr>
          <w:color w:val="13322B"/>
          <w:lang w:val="sv-SE"/>
        </w:rPr>
        <w:t xml:space="preserve">finns oändliga variationsmöjligheter, säger Carina Ståhl, VD för </w:t>
      </w:r>
      <w:proofErr w:type="spellStart"/>
      <w:r w:rsidRPr="000C7C8B">
        <w:rPr>
          <w:color w:val="13322B"/>
          <w:lang w:val="sv-SE"/>
        </w:rPr>
        <w:t>Sizes</w:t>
      </w:r>
      <w:proofErr w:type="spellEnd"/>
      <w:r w:rsidRPr="000C7C8B">
        <w:rPr>
          <w:color w:val="13322B"/>
          <w:lang w:val="sv-SE"/>
        </w:rPr>
        <w:t xml:space="preserve"> Works.</w:t>
      </w:r>
    </w:p>
    <w:p w14:paraId="42BBA44A" w14:textId="77777777" w:rsidR="004D5DA9" w:rsidRPr="000C7C8B" w:rsidRDefault="00EA6A9C">
      <w:pPr>
        <w:pStyle w:val="BodyText"/>
        <w:spacing w:before="215"/>
        <w:ind w:left="495"/>
        <w:rPr>
          <w:lang w:val="sv-SE"/>
        </w:rPr>
      </w:pPr>
      <w:r w:rsidRPr="000C7C8B">
        <w:rPr>
          <w:color w:val="13322B"/>
          <w:lang w:val="sv-SE"/>
        </w:rPr>
        <w:t>Produktionen startar i februari 2019 med inflyttning planerat till oktober 2019.</w:t>
      </w:r>
    </w:p>
    <w:p w14:paraId="339A7BE2" w14:textId="77777777" w:rsidR="004D5DA9" w:rsidRPr="000C7C8B" w:rsidRDefault="004D5DA9">
      <w:pPr>
        <w:pStyle w:val="BodyText"/>
        <w:spacing w:before="12"/>
        <w:rPr>
          <w:sz w:val="32"/>
          <w:lang w:val="sv-SE"/>
        </w:rPr>
      </w:pPr>
    </w:p>
    <w:p w14:paraId="488F4E24" w14:textId="77777777" w:rsidR="004D5DA9" w:rsidRPr="000C7C8B" w:rsidRDefault="00EA6A9C">
      <w:pPr>
        <w:pStyle w:val="BodyText"/>
        <w:ind w:left="495"/>
        <w:rPr>
          <w:rFonts w:ascii="Open Sans" w:hAnsi="Open Sans"/>
          <w:lang w:val="sv-SE"/>
        </w:rPr>
      </w:pPr>
      <w:r w:rsidRPr="000C7C8B">
        <w:rPr>
          <w:rFonts w:ascii="Open Sans" w:hAnsi="Open Sans"/>
          <w:color w:val="13322B"/>
          <w:lang w:val="sv-SE"/>
        </w:rPr>
        <w:t>För ytterligare information, vänligen kontakta:</w:t>
      </w:r>
    </w:p>
    <w:p w14:paraId="3CB58808" w14:textId="77777777" w:rsidR="004D5DA9" w:rsidRPr="000C7C8B" w:rsidRDefault="00EA6A9C">
      <w:pPr>
        <w:pStyle w:val="BodyText"/>
        <w:spacing w:before="234" w:line="211" w:lineRule="auto"/>
        <w:ind w:left="495" w:right="8065"/>
        <w:rPr>
          <w:lang w:val="sv-SE"/>
        </w:rPr>
      </w:pPr>
      <w:r w:rsidRPr="000C7C8B">
        <w:rPr>
          <w:color w:val="13322B"/>
          <w:lang w:val="sv-SE"/>
        </w:rPr>
        <w:t>VD Carina Ståhl 0769-41 14 22</w:t>
      </w:r>
    </w:p>
    <w:p w14:paraId="1B30634A" w14:textId="77777777" w:rsidR="004D5DA9" w:rsidRPr="000C7C8B" w:rsidRDefault="00EA6A9C">
      <w:pPr>
        <w:pStyle w:val="BodyText"/>
        <w:spacing w:before="23"/>
        <w:ind w:left="495"/>
        <w:rPr>
          <w:lang w:val="sv-SE"/>
        </w:rPr>
      </w:pPr>
      <w:hyperlink r:id="rId5">
        <w:r w:rsidRPr="000C7C8B">
          <w:rPr>
            <w:color w:val="205E9E"/>
            <w:u w:val="single" w:color="205E9E"/>
            <w:lang w:val="sv-SE"/>
          </w:rPr>
          <w:t>carina.stahl@sizesworks.com</w:t>
        </w:r>
      </w:hyperlink>
    </w:p>
    <w:p w14:paraId="2A5DD331" w14:textId="77777777" w:rsidR="004D5DA9" w:rsidRDefault="004D5DA9">
      <w:pPr>
        <w:pStyle w:val="BodyText"/>
      </w:pPr>
    </w:p>
    <w:p w14:paraId="6C7BD950" w14:textId="77777777" w:rsidR="004D5DA9" w:rsidRDefault="004D5DA9">
      <w:pPr>
        <w:pStyle w:val="BodyText"/>
      </w:pPr>
    </w:p>
    <w:p w14:paraId="664CBC16" w14:textId="77777777" w:rsidR="004D5DA9" w:rsidRDefault="004D5DA9">
      <w:pPr>
        <w:pStyle w:val="BodyText"/>
      </w:pPr>
    </w:p>
    <w:p w14:paraId="28D872BB" w14:textId="77777777" w:rsidR="004D5DA9" w:rsidRDefault="004D5DA9">
      <w:pPr>
        <w:pStyle w:val="BodyText"/>
      </w:pPr>
    </w:p>
    <w:p w14:paraId="12B64880" w14:textId="77777777" w:rsidR="004D5DA9" w:rsidRDefault="004D5DA9">
      <w:pPr>
        <w:pStyle w:val="BodyText"/>
      </w:pPr>
    </w:p>
    <w:p w14:paraId="760824CC" w14:textId="77777777" w:rsidR="004D5DA9" w:rsidRDefault="004D5DA9">
      <w:pPr>
        <w:pStyle w:val="BodyText"/>
      </w:pPr>
    </w:p>
    <w:p w14:paraId="31789F32" w14:textId="77777777" w:rsidR="004D5DA9" w:rsidRDefault="004D5DA9">
      <w:pPr>
        <w:pStyle w:val="BodyText"/>
      </w:pPr>
    </w:p>
    <w:p w14:paraId="7B800904" w14:textId="77777777" w:rsidR="004D5DA9" w:rsidRDefault="004D5DA9">
      <w:pPr>
        <w:pStyle w:val="BodyText"/>
      </w:pPr>
    </w:p>
    <w:p w14:paraId="79E6E612" w14:textId="77777777" w:rsidR="004D5DA9" w:rsidRDefault="004D5DA9">
      <w:pPr>
        <w:pStyle w:val="BodyText"/>
      </w:pPr>
    </w:p>
    <w:p w14:paraId="2A15380D" w14:textId="77777777" w:rsidR="004D5DA9" w:rsidRDefault="00EA6A9C">
      <w:pPr>
        <w:pStyle w:val="BodyText"/>
        <w:spacing w:before="2"/>
        <w:rPr>
          <w:sz w:val="12"/>
        </w:rPr>
      </w:pPr>
      <w:r>
        <w:pict w14:anchorId="51E55537">
          <v:line id="_x0000_s1026" alt="" style="position:absolute;z-index:-251659264;mso-wrap-edited:f;mso-width-percent:0;mso-height-percent:0;mso-wrap-distance-left:0;mso-wrap-distance-right:0;mso-position-horizontal-relative:page;mso-width-percent:0;mso-height-percent:0" from="73.75pt,10.75pt" to="521.5pt,10.75pt" strokecolor="#004e56" strokeweight="1pt">
            <w10:wrap type="topAndBottom" anchorx="page"/>
          </v:line>
        </w:pict>
      </w:r>
    </w:p>
    <w:p w14:paraId="0B1419C7" w14:textId="21678890" w:rsidR="004D5DA9" w:rsidRPr="000C7C8B" w:rsidRDefault="00EA6A9C">
      <w:pPr>
        <w:spacing w:before="162" w:line="211" w:lineRule="auto"/>
        <w:ind w:left="495" w:right="654"/>
        <w:rPr>
          <w:sz w:val="18"/>
          <w:lang w:val="sv-SE"/>
        </w:rPr>
      </w:pPr>
      <w:proofErr w:type="spellStart"/>
      <w:r w:rsidRPr="000C7C8B">
        <w:rPr>
          <w:color w:val="13322B"/>
          <w:sz w:val="18"/>
          <w:lang w:val="sv-SE"/>
        </w:rPr>
        <w:t>Sizes</w:t>
      </w:r>
      <w:proofErr w:type="spellEnd"/>
      <w:r w:rsidRPr="000C7C8B">
        <w:rPr>
          <w:color w:val="13322B"/>
          <w:sz w:val="18"/>
          <w:lang w:val="sv-SE"/>
        </w:rPr>
        <w:t xml:space="preserve"> bygger och monterar idag moderna trähus med hög kvalitet till en lägre k</w:t>
      </w:r>
      <w:bookmarkStart w:id="0" w:name="_GoBack"/>
      <w:bookmarkEnd w:id="0"/>
      <w:r w:rsidRPr="000C7C8B">
        <w:rPr>
          <w:color w:val="13322B"/>
          <w:sz w:val="18"/>
          <w:lang w:val="sv-SE"/>
        </w:rPr>
        <w:t>ostnad,</w:t>
      </w:r>
      <w:r w:rsidRPr="000C7C8B">
        <w:rPr>
          <w:color w:val="13322B"/>
          <w:sz w:val="18"/>
          <w:lang w:val="sv-SE"/>
        </w:rPr>
        <w:t xml:space="preserve"> där nästan hela pro</w:t>
      </w:r>
      <w:r w:rsidRPr="000C7C8B">
        <w:rPr>
          <w:color w:val="13322B"/>
          <w:sz w:val="18"/>
          <w:lang w:val="sv-SE"/>
        </w:rPr>
        <w:t>cessen sker i fabrik för att spara så mycket tid som möjligt. Vi producerar allt från flerfamiljshus till kontor och samhällsbyggnader med fokus på det sociala rummet. Vårt fokus ligger på framtiden, och vi känner att vi kan stå för f</w:t>
      </w:r>
      <w:r w:rsidRPr="000C7C8B">
        <w:rPr>
          <w:color w:val="13322B"/>
          <w:sz w:val="18"/>
          <w:lang w:val="sv-SE"/>
        </w:rPr>
        <w:t>ramtiden!</w:t>
      </w:r>
    </w:p>
    <w:sectPr w:rsidR="004D5DA9" w:rsidRPr="000C7C8B">
      <w:type w:val="continuous"/>
      <w:pgSz w:w="11910" w:h="16840"/>
      <w:pgMar w:top="15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Sans-Light">
    <w:altName w:val="Calibri"/>
    <w:panose1 w:val="020B0306030504020204"/>
    <w:charset w:val="00"/>
    <w:family w:val="swiss"/>
    <w:pitch w:val="variable"/>
  </w:font>
  <w:font w:name="Gentium Book Basic">
    <w:altName w:val="Gentium Book Basic"/>
    <w:panose1 w:val="02000503060000020004"/>
    <w:charset w:val="4D"/>
    <w:family w:val="auto"/>
    <w:pitch w:val="variable"/>
    <w:sig w:usb0="A000007F" w:usb1="4000204A" w:usb2="00000000" w:usb3="00000000" w:csb0="00000013" w:csb1="00000000"/>
  </w:font>
  <w:font w:name="Gentium Basic">
    <w:altName w:val="Gentium Basic"/>
    <w:panose1 w:val="02000503060000020004"/>
    <w:charset w:val="4D"/>
    <w:family w:val="auto"/>
    <w:pitch w:val="variable"/>
    <w:sig w:usb0="A000007F" w:usb1="4000204A" w:usb2="00000000" w:usb3="00000000" w:csb0="00000013" w:csb1="00000000"/>
  </w:font>
  <w:font w:name="OpenSans-Semibold">
    <w:altName w:val="Cambria"/>
    <w:panose1 w:val="020B0706030804020204"/>
    <w:charset w:val="00"/>
    <w:family w:val="roman"/>
    <w:pitch w:val="variable"/>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5DA9"/>
    <w:rsid w:val="000C7C8B"/>
    <w:rsid w:val="004D5DA9"/>
    <w:rsid w:val="00733AB4"/>
    <w:rsid w:val="00EA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500E8D"/>
  <w15:docId w15:val="{2EE0C1DD-33C6-4345-AE11-BC469693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Sans-Light" w:eastAsia="OpenSans-Light" w:hAnsi="OpenSans-Light" w:cs="OpenSans-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ina.stahl@sizeswork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Wenning</cp:lastModifiedBy>
  <cp:revision>3</cp:revision>
  <dcterms:created xsi:type="dcterms:W3CDTF">2019-02-14T17:07:00Z</dcterms:created>
  <dcterms:modified xsi:type="dcterms:W3CDTF">2019-02-14T17:08:00Z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Adobe InDesign CC 13.1 (Macintosh)</vt:lpwstr>
  </property>
  <property fmtid="{D5CDD505-2E9C-101B-9397-08002B2CF9AE}" pid="4" name="LastSaved">
    <vt:filetime>2019-02-14T00:00:00Z</vt:filetime>
  </property>
</Properties>
</file>